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58944778" w:rsidR="00886BD6" w:rsidRPr="00697A2B" w:rsidRDefault="00886BD6" w:rsidP="005840E8">
            <w:pPr>
              <w:rPr>
                <w:rFonts w:ascii="Lexend" w:hAnsi="Lexend" w:cstheme="minorHAnsi"/>
                <w:color w:val="1739E5"/>
                <w:szCs w:val="24"/>
              </w:rPr>
            </w:pPr>
            <w:r w:rsidRPr="00697A2B">
              <w:rPr>
                <w:rFonts w:ascii="Lexend" w:hAnsi="Lexend" w:cstheme="minorHAnsi"/>
                <w:color w:val="000000" w:themeColor="text1"/>
                <w:sz w:val="22"/>
                <w:szCs w:val="22"/>
              </w:rPr>
              <w:t>Refurbishment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697A2B" w:rsidRDefault="00886BD6" w:rsidP="00886BD6">
            <w:pPr>
              <w:rPr>
                <w:rFonts w:ascii="Lexend" w:hAnsi="Lexend" w:cstheme="minorHAnsi"/>
                <w:color w:val="000000" w:themeColor="text1"/>
                <w:sz w:val="22"/>
                <w:szCs w:val="22"/>
              </w:rPr>
            </w:pPr>
            <w:r w:rsidRPr="00697A2B">
              <w:rPr>
                <w:rFonts w:ascii="Lexend" w:hAnsi="Lexend" w:cstheme="minorHAnsi"/>
                <w:color w:val="000000" w:themeColor="text1"/>
                <w:sz w:val="22"/>
                <w:szCs w:val="22"/>
              </w:rPr>
              <w:t>Coalville Site based</w:t>
            </w:r>
          </w:p>
          <w:p w14:paraId="071F3A35" w14:textId="77777777" w:rsidR="00886BD6" w:rsidRPr="00697A2B" w:rsidRDefault="00886BD6" w:rsidP="00886BD6">
            <w:pPr>
              <w:rPr>
                <w:rFonts w:ascii="Lexend" w:hAnsi="Lexend" w:cstheme="minorHAnsi"/>
                <w:color w:val="000000" w:themeColor="text1"/>
                <w:sz w:val="22"/>
                <w:szCs w:val="22"/>
              </w:rPr>
            </w:pPr>
            <w:r w:rsidRPr="00697A2B">
              <w:rPr>
                <w:rFonts w:ascii="Lexend" w:hAnsi="Lexend" w:cstheme="minorHAnsi"/>
                <w:color w:val="000000" w:themeColor="text1"/>
                <w:sz w:val="22"/>
                <w:szCs w:val="22"/>
              </w:rPr>
              <w:t>Monday - Friday 8.00am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42B1A097" w14:textId="77777777" w:rsidR="00886BD6" w:rsidRPr="008C2EEB" w:rsidRDefault="00886BD6" w:rsidP="000C5808">
            <w:pPr>
              <w:rPr>
                <w:rFonts w:ascii="Lexend" w:hAnsi="Lexend" w:cstheme="minorHAnsi"/>
                <w:b/>
                <w:color w:val="1739E5"/>
              </w:rPr>
            </w:pPr>
          </w:p>
          <w:p w14:paraId="2553A120" w14:textId="0CCE52AD" w:rsidR="00886BD6" w:rsidRPr="00BE7D9E" w:rsidRDefault="00886BD6" w:rsidP="005840E8">
            <w:pPr>
              <w:rPr>
                <w:rFonts w:ascii="Lexend" w:hAnsi="Lexend"/>
                <w:color w:val="000000" w:themeColor="text1"/>
                <w:sz w:val="22"/>
                <w:szCs w:val="22"/>
              </w:rPr>
            </w:pPr>
            <w:r w:rsidRPr="00BE7D9E">
              <w:rPr>
                <w:rFonts w:ascii="Lexend" w:hAnsi="Lexend"/>
                <w:color w:val="000000" w:themeColor="text1"/>
                <w:sz w:val="22"/>
                <w:szCs w:val="22"/>
              </w:rPr>
              <w:t>Band 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5A4A8B67" w:rsidR="00B70B86" w:rsidRPr="00BE7D9E" w:rsidRDefault="0026002A" w:rsidP="005840E8">
            <w:pPr>
              <w:rPr>
                <w:rFonts w:ascii="Lexend" w:hAnsi="Lexend"/>
                <w:bCs/>
                <w:color w:val="000000" w:themeColor="text1"/>
                <w:sz w:val="22"/>
                <w:szCs w:val="22"/>
              </w:rPr>
            </w:pPr>
            <w:r w:rsidRPr="00BE7D9E">
              <w:rPr>
                <w:rFonts w:ascii="Lexend" w:hAnsi="Lexend"/>
                <w:bCs/>
                <w:color w:val="000000" w:themeColor="text1"/>
                <w:sz w:val="22"/>
                <w:szCs w:val="22"/>
              </w:rPr>
              <w:t>Up to £55,000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36207D87" w14:textId="77777777" w:rsidR="0026002A" w:rsidRPr="008C2EEB" w:rsidRDefault="0026002A" w:rsidP="008D6B44">
            <w:pPr>
              <w:rPr>
                <w:rFonts w:ascii="Lexend" w:hAnsi="Lexend"/>
                <w:b/>
                <w:color w:val="1739E5"/>
                <w:szCs w:val="24"/>
              </w:rPr>
            </w:pPr>
          </w:p>
          <w:p w14:paraId="4C41DC27" w14:textId="6B58F69C" w:rsidR="0023680C" w:rsidRPr="001B1730" w:rsidRDefault="0026002A" w:rsidP="0026002A">
            <w:pPr>
              <w:rPr>
                <w:rStyle w:val="normaltextrun"/>
                <w:rFonts w:ascii="Lexend" w:hAnsi="Lexend" w:cs="Arial"/>
                <w:color w:val="000000"/>
                <w:sz w:val="22"/>
                <w:szCs w:val="22"/>
                <w:shd w:val="clear" w:color="auto" w:fill="FFFFFF"/>
              </w:rPr>
            </w:pPr>
            <w:r w:rsidRPr="001B1730">
              <w:rPr>
                <w:rStyle w:val="normaltextrun"/>
                <w:rFonts w:ascii="Lexend" w:hAnsi="Lexend" w:cs="Arial"/>
                <w:color w:val="000000"/>
                <w:sz w:val="22"/>
                <w:szCs w:val="22"/>
                <w:shd w:val="clear" w:color="auto" w:fill="FFFFFF"/>
              </w:rPr>
              <w:t>Joining Vehicle Solutions, Part of Motability Operations Limited, the UK’s largest vehicle leasing company, this role involves management of the Vehicle Reconditioning Workshop operation in Coalville, Leicestershire. Reporting into the Operations Manager, the principal objective of this role is to ensure that vehicles are prepared in accordance with the required reconditioning standards.</w:t>
            </w:r>
          </w:p>
          <w:p w14:paraId="7E44F841" w14:textId="77777777" w:rsidR="0026002A" w:rsidRPr="001B1730" w:rsidRDefault="0026002A" w:rsidP="0026002A">
            <w:pPr>
              <w:rPr>
                <w:rFonts w:ascii="Lexend" w:hAnsi="Lexend"/>
                <w:bCs/>
                <w:color w:val="808080" w:themeColor="background1" w:themeShade="80"/>
                <w:sz w:val="22"/>
                <w:szCs w:val="22"/>
              </w:rPr>
            </w:pPr>
          </w:p>
          <w:p w14:paraId="6ABB5916" w14:textId="4EF9A58C" w:rsidR="0026002A" w:rsidRPr="001B1730" w:rsidRDefault="0026002A" w:rsidP="0026002A">
            <w:pPr>
              <w:rPr>
                <w:rFonts w:ascii="Lexend" w:hAnsi="Lexend"/>
                <w:bCs/>
                <w:color w:val="808080" w:themeColor="background1" w:themeShade="80"/>
                <w:sz w:val="22"/>
                <w:szCs w:val="22"/>
              </w:rPr>
            </w:pPr>
            <w:r w:rsidRPr="001B1730">
              <w:rPr>
                <w:rStyle w:val="normaltextrun"/>
                <w:rFonts w:ascii="Lexend" w:hAnsi="Lexend" w:cs="Arial"/>
                <w:color w:val="000000"/>
                <w:sz w:val="22"/>
                <w:szCs w:val="22"/>
                <w:shd w:val="clear" w:color="auto" w:fill="FFFFFF"/>
              </w:rPr>
              <w:t>Manag</w:t>
            </w:r>
            <w:r w:rsidR="005C4D68" w:rsidRPr="001B1730">
              <w:rPr>
                <w:rStyle w:val="normaltextrun"/>
                <w:rFonts w:ascii="Lexend" w:hAnsi="Lexend" w:cs="Arial"/>
                <w:color w:val="000000"/>
                <w:sz w:val="22"/>
                <w:szCs w:val="22"/>
                <w:shd w:val="clear" w:color="auto" w:fill="FFFFFF"/>
              </w:rPr>
              <w:t>ing the</w:t>
            </w:r>
            <w:r w:rsidRPr="001B1730">
              <w:rPr>
                <w:rStyle w:val="normaltextrun"/>
                <w:rFonts w:ascii="Lexend" w:hAnsi="Lexend" w:cs="Arial"/>
                <w:color w:val="000000"/>
                <w:sz w:val="22"/>
                <w:szCs w:val="22"/>
                <w:shd w:val="clear" w:color="auto" w:fill="FFFFFF"/>
              </w:rPr>
              <w:t xml:space="preserve"> productivity and efficiency of the</w:t>
            </w:r>
            <w:r w:rsidR="005C4D68" w:rsidRPr="001B1730">
              <w:rPr>
                <w:rStyle w:val="normaltextrun"/>
                <w:rFonts w:ascii="Lexend" w:hAnsi="Lexend" w:cs="Arial"/>
                <w:color w:val="000000"/>
                <w:sz w:val="22"/>
                <w:szCs w:val="22"/>
                <w:shd w:val="clear" w:color="auto" w:fill="FFFFFF"/>
              </w:rPr>
              <w:t xml:space="preserve"> cosmetic and mechanical team</w:t>
            </w:r>
            <w:r w:rsidR="000E5121" w:rsidRPr="001B1730">
              <w:rPr>
                <w:rStyle w:val="normaltextrun"/>
                <w:rFonts w:ascii="Lexend" w:hAnsi="Lexend" w:cs="Arial"/>
                <w:color w:val="000000"/>
                <w:sz w:val="22"/>
                <w:szCs w:val="22"/>
                <w:shd w:val="clear" w:color="auto" w:fill="FFFFFF"/>
              </w:rPr>
              <w:t>s</w:t>
            </w:r>
            <w:r w:rsidRPr="001B1730">
              <w:rPr>
                <w:rStyle w:val="normaltextrun"/>
                <w:rFonts w:ascii="Lexend" w:hAnsi="Lexend" w:cs="Arial"/>
                <w:color w:val="000000"/>
                <w:sz w:val="22"/>
                <w:szCs w:val="22"/>
                <w:shd w:val="clear" w:color="auto" w:fill="FFFFFF"/>
              </w:rPr>
              <w:t>, cost control and consistent quality output are synonymous with this role whilst continuously driving for innovation. As part of the senior management team, this role is instrumental in supporting Vehicle Solutions in its objective to prepare for sale, 60K vehicles per year.</w:t>
            </w:r>
          </w:p>
          <w:p w14:paraId="3FF51283" w14:textId="0A5192F7" w:rsidR="0026002A" w:rsidRPr="00005A45" w:rsidRDefault="0026002A" w:rsidP="0026002A">
            <w:pPr>
              <w:rPr>
                <w:rFonts w:ascii="Lexend" w:hAnsi="Lexend"/>
                <w:bCs/>
                <w:color w:val="808080" w:themeColor="background1" w:themeShade="80"/>
                <w:sz w:val="22"/>
                <w:szCs w:val="22"/>
              </w:rPr>
            </w:pPr>
          </w:p>
        </w:tc>
      </w:tr>
      <w:tr w:rsidR="00005A45" w14:paraId="167886A9" w14:textId="77777777" w:rsidTr="00BA20A1">
        <w:trPr>
          <w:trHeight w:val="4291"/>
        </w:trPr>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6086C1D0" w14:textId="77777777" w:rsidR="0023680C" w:rsidRPr="001B1730" w:rsidRDefault="0023680C" w:rsidP="0026002A">
            <w:pPr>
              <w:rPr>
                <w:rFonts w:ascii="Lexend" w:hAnsi="Lexend"/>
                <w:bCs/>
                <w:color w:val="808080" w:themeColor="background1" w:themeShade="80"/>
                <w:sz w:val="22"/>
                <w:szCs w:val="22"/>
              </w:rPr>
            </w:pPr>
          </w:p>
          <w:p w14:paraId="71752E5D" w14:textId="5F307822" w:rsidR="000E5121" w:rsidRPr="001B1730" w:rsidRDefault="004138D9" w:rsidP="0026002A">
            <w:pPr>
              <w:rPr>
                <w:rStyle w:val="eop"/>
                <w:rFonts w:ascii="Lexend" w:hAnsi="Lexend" w:cs="Arial"/>
                <w:color w:val="000000"/>
                <w:sz w:val="22"/>
                <w:szCs w:val="22"/>
                <w:shd w:val="clear" w:color="auto" w:fill="FFFFFF"/>
              </w:rPr>
            </w:pPr>
            <w:r w:rsidRPr="001B1730">
              <w:rPr>
                <w:rStyle w:val="eop"/>
                <w:rFonts w:ascii="Lexend" w:hAnsi="Lexend" w:cs="Arial"/>
                <w:color w:val="000000"/>
                <w:sz w:val="22"/>
                <w:szCs w:val="22"/>
                <w:shd w:val="clear" w:color="auto" w:fill="FFFFFF"/>
              </w:rPr>
              <w:t xml:space="preserve">We are seeking </w:t>
            </w:r>
            <w:r w:rsidR="00E51C80" w:rsidRPr="001B1730">
              <w:rPr>
                <w:rStyle w:val="eop"/>
                <w:rFonts w:ascii="Lexend" w:hAnsi="Lexend" w:cs="Arial"/>
                <w:color w:val="000000"/>
                <w:sz w:val="22"/>
                <w:szCs w:val="22"/>
                <w:shd w:val="clear" w:color="auto" w:fill="FFFFFF"/>
              </w:rPr>
              <w:t xml:space="preserve">someone who is a dynamic leader with a proven track record of leading </w:t>
            </w:r>
            <w:r w:rsidR="00D70878" w:rsidRPr="001B1730">
              <w:rPr>
                <w:rStyle w:val="eop"/>
                <w:rFonts w:ascii="Lexend" w:hAnsi="Lexend" w:cs="Arial"/>
                <w:color w:val="000000"/>
                <w:sz w:val="22"/>
                <w:szCs w:val="22"/>
                <w:shd w:val="clear" w:color="auto" w:fill="FFFFFF"/>
              </w:rPr>
              <w:t xml:space="preserve">technical teams to success. </w:t>
            </w:r>
            <w:r w:rsidR="002A7876" w:rsidRPr="001B1730">
              <w:rPr>
                <w:rStyle w:val="eop"/>
                <w:rFonts w:ascii="Lexend" w:hAnsi="Lexend" w:cs="Arial"/>
                <w:color w:val="000000"/>
                <w:sz w:val="22"/>
                <w:szCs w:val="22"/>
                <w:shd w:val="clear" w:color="auto" w:fill="FFFFFF"/>
              </w:rPr>
              <w:t>Being passionate about driving innovation</w:t>
            </w:r>
            <w:r w:rsidR="00FD2325" w:rsidRPr="001B1730">
              <w:rPr>
                <w:rStyle w:val="eop"/>
                <w:rFonts w:ascii="Lexend" w:hAnsi="Lexend" w:cs="Arial"/>
                <w:color w:val="000000"/>
                <w:sz w:val="22"/>
                <w:szCs w:val="22"/>
                <w:shd w:val="clear" w:color="auto" w:fill="FFFFFF"/>
              </w:rPr>
              <w:t>, fostering calibration and enhancing safety within the organisation.</w:t>
            </w:r>
          </w:p>
          <w:p w14:paraId="66211AAB" w14:textId="77777777" w:rsidR="000A3502" w:rsidRPr="001B1730" w:rsidRDefault="000A3502" w:rsidP="0026002A">
            <w:pPr>
              <w:rPr>
                <w:rStyle w:val="eop"/>
                <w:rFonts w:ascii="Lexend" w:hAnsi="Lexend" w:cs="Arial"/>
                <w:color w:val="000000"/>
                <w:sz w:val="22"/>
                <w:szCs w:val="22"/>
                <w:shd w:val="clear" w:color="auto" w:fill="FFFFFF"/>
              </w:rPr>
            </w:pPr>
          </w:p>
          <w:p w14:paraId="37BAE6BA" w14:textId="430F609B" w:rsidR="000A3502" w:rsidRPr="001B1730" w:rsidRDefault="000A3502" w:rsidP="0026002A">
            <w:pPr>
              <w:rPr>
                <w:rStyle w:val="eop"/>
                <w:rFonts w:ascii="Lexend" w:hAnsi="Lexend" w:cs="Arial"/>
                <w:color w:val="000000"/>
                <w:sz w:val="22"/>
                <w:szCs w:val="22"/>
                <w:shd w:val="clear" w:color="auto" w:fill="FFFFFF"/>
              </w:rPr>
            </w:pPr>
            <w:r w:rsidRPr="001B1730">
              <w:rPr>
                <w:rStyle w:val="eop"/>
                <w:rFonts w:ascii="Lexend" w:hAnsi="Lexend" w:cs="Arial"/>
                <w:color w:val="000000"/>
                <w:sz w:val="22"/>
                <w:szCs w:val="22"/>
                <w:shd w:val="clear" w:color="auto" w:fill="FFFFFF"/>
              </w:rPr>
              <w:t xml:space="preserve">Having a strong focus on commercial </w:t>
            </w:r>
            <w:r w:rsidR="00F35AE3" w:rsidRPr="001B1730">
              <w:rPr>
                <w:rStyle w:val="eop"/>
                <w:rFonts w:ascii="Lexend" w:hAnsi="Lexend" w:cs="Arial"/>
                <w:color w:val="000000"/>
                <w:sz w:val="22"/>
                <w:szCs w:val="22"/>
                <w:shd w:val="clear" w:color="auto" w:fill="FFFFFF"/>
              </w:rPr>
              <w:t>success, tacking ownership of results and</w:t>
            </w:r>
            <w:r w:rsidR="008F0A9C" w:rsidRPr="001B1730">
              <w:rPr>
                <w:rStyle w:val="eop"/>
                <w:rFonts w:ascii="Lexend" w:hAnsi="Lexend" w:cs="Arial"/>
                <w:color w:val="000000"/>
                <w:sz w:val="22"/>
                <w:szCs w:val="22"/>
                <w:shd w:val="clear" w:color="auto" w:fill="FFFFFF"/>
              </w:rPr>
              <w:t xml:space="preserve"> able to</w:t>
            </w:r>
            <w:r w:rsidR="00F35AE3" w:rsidRPr="001B1730">
              <w:rPr>
                <w:rStyle w:val="eop"/>
                <w:rFonts w:ascii="Lexend" w:hAnsi="Lexend" w:cs="Arial"/>
                <w:color w:val="000000"/>
                <w:sz w:val="22"/>
                <w:szCs w:val="22"/>
                <w:shd w:val="clear" w:color="auto" w:fill="FFFFFF"/>
              </w:rPr>
              <w:t xml:space="preserve"> </w:t>
            </w:r>
            <w:r w:rsidR="00104C90" w:rsidRPr="001B1730">
              <w:rPr>
                <w:rStyle w:val="eop"/>
                <w:rFonts w:ascii="Lexend" w:hAnsi="Lexend" w:cs="Arial"/>
                <w:color w:val="000000"/>
                <w:sz w:val="22"/>
                <w:szCs w:val="22"/>
                <w:shd w:val="clear" w:color="auto" w:fill="FFFFFF"/>
              </w:rPr>
              <w:t>demonstrate a proactive structured approach to work</w:t>
            </w:r>
            <w:r w:rsidR="000D042E" w:rsidRPr="001B1730">
              <w:rPr>
                <w:rStyle w:val="eop"/>
                <w:rFonts w:ascii="Lexend" w:hAnsi="Lexend" w:cs="Arial"/>
                <w:color w:val="000000"/>
                <w:sz w:val="22"/>
                <w:szCs w:val="22"/>
                <w:shd w:val="clear" w:color="auto" w:fill="FFFFFF"/>
              </w:rPr>
              <w:t xml:space="preserve"> by inspiring </w:t>
            </w:r>
            <w:r w:rsidR="00121128" w:rsidRPr="001B1730">
              <w:rPr>
                <w:rStyle w:val="eop"/>
                <w:rFonts w:ascii="Lexend" w:hAnsi="Lexend" w:cs="Arial"/>
                <w:color w:val="000000"/>
                <w:sz w:val="22"/>
                <w:szCs w:val="22"/>
                <w:shd w:val="clear" w:color="auto" w:fill="FFFFFF"/>
              </w:rPr>
              <w:t>and empowering your teams</w:t>
            </w:r>
            <w:r w:rsidR="001919D8" w:rsidRPr="001B1730">
              <w:rPr>
                <w:rStyle w:val="eop"/>
                <w:rFonts w:ascii="Lexend" w:hAnsi="Lexend" w:cs="Arial"/>
                <w:color w:val="000000"/>
                <w:sz w:val="22"/>
                <w:szCs w:val="22"/>
                <w:shd w:val="clear" w:color="auto" w:fill="FFFFFF"/>
              </w:rPr>
              <w:t>, creating a positive and prof</w:t>
            </w:r>
            <w:r w:rsidR="000E57DE" w:rsidRPr="001B1730">
              <w:rPr>
                <w:rStyle w:val="eop"/>
                <w:rFonts w:ascii="Lexend" w:hAnsi="Lexend" w:cs="Arial"/>
                <w:color w:val="000000"/>
                <w:sz w:val="22"/>
                <w:szCs w:val="22"/>
                <w:shd w:val="clear" w:color="auto" w:fill="FFFFFF"/>
              </w:rPr>
              <w:t>essional team culture where individuals feel supported and motivated to excel.</w:t>
            </w:r>
          </w:p>
          <w:p w14:paraId="72A961FF" w14:textId="77777777" w:rsidR="000E57DE" w:rsidRPr="001B1730" w:rsidRDefault="000E57DE" w:rsidP="0026002A">
            <w:pPr>
              <w:rPr>
                <w:rStyle w:val="eop"/>
                <w:rFonts w:ascii="Lexend" w:hAnsi="Lexend" w:cs="Arial"/>
                <w:color w:val="000000"/>
                <w:sz w:val="22"/>
                <w:szCs w:val="22"/>
                <w:shd w:val="clear" w:color="auto" w:fill="FFFFFF"/>
              </w:rPr>
            </w:pPr>
          </w:p>
          <w:p w14:paraId="4F6FFE38" w14:textId="4C9269AA" w:rsidR="003B21CD" w:rsidRPr="00BA20A1" w:rsidRDefault="0055607C" w:rsidP="0026002A">
            <w:pPr>
              <w:rPr>
                <w:rFonts w:ascii="Lexend" w:hAnsi="Lexend" w:cstheme="minorHAnsi"/>
                <w:bCs/>
                <w:color w:val="000000" w:themeColor="text1"/>
                <w:sz w:val="22"/>
                <w:szCs w:val="22"/>
              </w:rPr>
            </w:pPr>
            <w:r w:rsidRPr="001B1730">
              <w:rPr>
                <w:rFonts w:ascii="Lexend" w:hAnsi="Lexend" w:cstheme="minorHAnsi"/>
                <w:bCs/>
                <w:color w:val="000000" w:themeColor="text1"/>
                <w:sz w:val="22"/>
                <w:szCs w:val="22"/>
              </w:rPr>
              <w:t>Possessing excellent communication skills</w:t>
            </w:r>
            <w:r w:rsidR="00554E7B" w:rsidRPr="001B1730">
              <w:rPr>
                <w:rFonts w:ascii="Lexend" w:hAnsi="Lexend" w:cstheme="minorHAnsi"/>
                <w:bCs/>
                <w:color w:val="000000" w:themeColor="text1"/>
                <w:sz w:val="22"/>
                <w:szCs w:val="22"/>
              </w:rPr>
              <w:t xml:space="preserve"> </w:t>
            </w:r>
            <w:r w:rsidRPr="001B1730">
              <w:rPr>
                <w:rFonts w:ascii="Lexend" w:hAnsi="Lexend" w:cstheme="minorHAnsi"/>
                <w:bCs/>
                <w:color w:val="000000" w:themeColor="text1"/>
                <w:sz w:val="22"/>
                <w:szCs w:val="22"/>
              </w:rPr>
              <w:t>capable of</w:t>
            </w:r>
            <w:r w:rsidR="00554E7B" w:rsidRPr="001B1730">
              <w:rPr>
                <w:rFonts w:ascii="Lexend" w:hAnsi="Lexend" w:cstheme="minorHAnsi"/>
                <w:bCs/>
                <w:color w:val="000000" w:themeColor="text1"/>
                <w:sz w:val="22"/>
                <w:szCs w:val="22"/>
              </w:rPr>
              <w:t xml:space="preserve"> explaining complex technical </w:t>
            </w:r>
            <w:r w:rsidR="00BD0CAB" w:rsidRPr="001B1730">
              <w:rPr>
                <w:rFonts w:ascii="Lexend" w:hAnsi="Lexend" w:cstheme="minorHAnsi"/>
                <w:bCs/>
                <w:color w:val="000000" w:themeColor="text1"/>
                <w:sz w:val="22"/>
                <w:szCs w:val="22"/>
              </w:rPr>
              <w:t>concepts to non-technical stakeholders.</w:t>
            </w:r>
            <w:r w:rsidR="00A1057B" w:rsidRPr="001B1730">
              <w:rPr>
                <w:rFonts w:ascii="Lexend" w:hAnsi="Lexend" w:cstheme="minorHAnsi"/>
                <w:bCs/>
                <w:color w:val="000000" w:themeColor="text1"/>
                <w:sz w:val="22"/>
                <w:szCs w:val="22"/>
              </w:rPr>
              <w:t xml:space="preserve"> Thriving in </w:t>
            </w:r>
            <w:r w:rsidR="00376517" w:rsidRPr="001B1730">
              <w:rPr>
                <w:rFonts w:ascii="Lexend" w:hAnsi="Lexend" w:cstheme="minorHAnsi"/>
                <w:bCs/>
                <w:color w:val="000000" w:themeColor="text1"/>
                <w:sz w:val="22"/>
                <w:szCs w:val="22"/>
              </w:rPr>
              <w:t>the</w:t>
            </w:r>
            <w:r w:rsidR="00A1057B" w:rsidRPr="001B1730">
              <w:rPr>
                <w:rFonts w:ascii="Lexend" w:hAnsi="Lexend" w:cstheme="minorHAnsi"/>
                <w:bCs/>
                <w:color w:val="000000" w:themeColor="text1"/>
                <w:sz w:val="22"/>
                <w:szCs w:val="22"/>
              </w:rPr>
              <w:t xml:space="preserve"> </w:t>
            </w:r>
            <w:r w:rsidR="0057712B" w:rsidRPr="001B1730">
              <w:rPr>
                <w:rFonts w:ascii="Lexend" w:hAnsi="Lexend" w:cstheme="minorHAnsi"/>
                <w:bCs/>
                <w:color w:val="000000" w:themeColor="text1"/>
                <w:sz w:val="22"/>
                <w:szCs w:val="22"/>
              </w:rPr>
              <w:t>fast-paced</w:t>
            </w:r>
            <w:r w:rsidR="00CF7C96" w:rsidRPr="001B1730">
              <w:rPr>
                <w:rFonts w:ascii="Lexend" w:hAnsi="Lexend" w:cstheme="minorHAnsi"/>
                <w:bCs/>
                <w:color w:val="000000" w:themeColor="text1"/>
                <w:sz w:val="22"/>
                <w:szCs w:val="22"/>
              </w:rPr>
              <w:t xml:space="preserve"> world of</w:t>
            </w:r>
            <w:r w:rsidR="007A2CB0" w:rsidRPr="001B1730">
              <w:rPr>
                <w:rFonts w:ascii="Lexend" w:hAnsi="Lexend" w:cstheme="minorHAnsi"/>
                <w:bCs/>
                <w:color w:val="000000" w:themeColor="text1"/>
                <w:sz w:val="22"/>
                <w:szCs w:val="22"/>
              </w:rPr>
              <w:t xml:space="preserve"> vehicle</w:t>
            </w:r>
            <w:r w:rsidR="00376517" w:rsidRPr="001B1730">
              <w:rPr>
                <w:rFonts w:ascii="Lexend" w:hAnsi="Lexend" w:cstheme="minorHAnsi"/>
                <w:bCs/>
                <w:color w:val="000000" w:themeColor="text1"/>
                <w:sz w:val="22"/>
                <w:szCs w:val="22"/>
              </w:rPr>
              <w:t xml:space="preserve"> </w:t>
            </w:r>
            <w:r w:rsidR="007A2CB0" w:rsidRPr="001B1730">
              <w:rPr>
                <w:rFonts w:ascii="Lexend" w:hAnsi="Lexend" w:cstheme="minorHAnsi"/>
                <w:bCs/>
                <w:color w:val="000000" w:themeColor="text1"/>
                <w:sz w:val="22"/>
                <w:szCs w:val="22"/>
              </w:rPr>
              <w:t>refurbishment</w:t>
            </w:r>
            <w:r w:rsidR="00BF4DCA" w:rsidRPr="001B1730">
              <w:rPr>
                <w:rFonts w:ascii="Lexend" w:hAnsi="Lexend" w:cstheme="minorHAnsi"/>
                <w:bCs/>
                <w:color w:val="000000" w:themeColor="text1"/>
                <w:sz w:val="22"/>
                <w:szCs w:val="22"/>
              </w:rPr>
              <w:t xml:space="preserve">, you </w:t>
            </w:r>
            <w:r w:rsidR="00E27B8C" w:rsidRPr="001B1730">
              <w:rPr>
                <w:rFonts w:ascii="Lexend" w:hAnsi="Lexend" w:cstheme="minorHAnsi"/>
                <w:bCs/>
                <w:color w:val="000000" w:themeColor="text1"/>
                <w:sz w:val="22"/>
                <w:szCs w:val="22"/>
              </w:rPr>
              <w:t>will be part of a</w:t>
            </w:r>
            <w:r w:rsidR="000B181C" w:rsidRPr="001B1730">
              <w:rPr>
                <w:rFonts w:ascii="Lexend" w:hAnsi="Lexend" w:cstheme="minorHAnsi"/>
                <w:bCs/>
                <w:color w:val="000000" w:themeColor="text1"/>
                <w:sz w:val="22"/>
                <w:szCs w:val="22"/>
              </w:rPr>
              <w:t xml:space="preserve"> dynamic </w:t>
            </w:r>
            <w:r w:rsidR="00DA7A47" w:rsidRPr="001B1730">
              <w:rPr>
                <w:rFonts w:ascii="Lexend" w:hAnsi="Lexend" w:cstheme="minorHAnsi"/>
                <w:bCs/>
                <w:color w:val="000000" w:themeColor="text1"/>
                <w:sz w:val="22"/>
                <w:szCs w:val="22"/>
              </w:rPr>
              <w:t>team d</w:t>
            </w:r>
            <w:r w:rsidR="00EB5D8A" w:rsidRPr="001B1730">
              <w:rPr>
                <w:rFonts w:ascii="Lexend" w:hAnsi="Lexend" w:cstheme="minorHAnsi"/>
                <w:bCs/>
                <w:color w:val="000000" w:themeColor="text1"/>
                <w:sz w:val="22"/>
                <w:szCs w:val="22"/>
              </w:rPr>
              <w:t xml:space="preserve">riving continues </w:t>
            </w:r>
            <w:r w:rsidR="0048365D" w:rsidRPr="001B1730">
              <w:rPr>
                <w:rFonts w:ascii="Lexend" w:hAnsi="Lexend" w:cstheme="minorHAnsi"/>
                <w:bCs/>
                <w:color w:val="000000" w:themeColor="text1"/>
                <w:sz w:val="22"/>
                <w:szCs w:val="22"/>
              </w:rPr>
              <w:t>improvement to</w:t>
            </w:r>
            <w:r w:rsidR="000B181C" w:rsidRPr="001B1730">
              <w:rPr>
                <w:rFonts w:ascii="Lexend" w:hAnsi="Lexend" w:cstheme="minorHAnsi"/>
                <w:bCs/>
                <w:color w:val="000000" w:themeColor="text1"/>
                <w:sz w:val="22"/>
                <w:szCs w:val="22"/>
              </w:rPr>
              <w:t xml:space="preserve"> make</w:t>
            </w:r>
            <w:r w:rsidR="007360FD" w:rsidRPr="001B1730">
              <w:rPr>
                <w:rFonts w:ascii="Lexend" w:hAnsi="Lexend" w:cstheme="minorHAnsi"/>
                <w:bCs/>
                <w:color w:val="000000" w:themeColor="text1"/>
                <w:sz w:val="22"/>
                <w:szCs w:val="22"/>
              </w:rPr>
              <w:t xml:space="preserve"> significant impact on the success of vehicle solutions</w:t>
            </w:r>
            <w:r w:rsidR="00360CB8" w:rsidRPr="001B1730">
              <w:rPr>
                <w:rFonts w:ascii="Lexend" w:hAnsi="Lexend" w:cstheme="minorHAnsi"/>
                <w:bCs/>
                <w:color w:val="000000" w:themeColor="text1"/>
                <w:sz w:val="22"/>
                <w:szCs w:val="22"/>
              </w:rPr>
              <w:t xml:space="preserve"> and the </w:t>
            </w:r>
            <w:proofErr w:type="gramStart"/>
            <w:r w:rsidR="0064247D" w:rsidRPr="001B1730">
              <w:rPr>
                <w:rFonts w:ascii="Lexend" w:hAnsi="Lexend" w:cstheme="minorHAnsi"/>
                <w:bCs/>
                <w:color w:val="000000" w:themeColor="text1"/>
                <w:sz w:val="22"/>
                <w:szCs w:val="22"/>
              </w:rPr>
              <w:t>organi</w:t>
            </w:r>
            <w:r w:rsidR="008B4D09">
              <w:rPr>
                <w:rFonts w:ascii="Lexend" w:hAnsi="Lexend" w:cstheme="minorHAnsi"/>
                <w:bCs/>
                <w:color w:val="000000" w:themeColor="text1"/>
                <w:sz w:val="22"/>
                <w:szCs w:val="22"/>
              </w:rPr>
              <w:t>s</w:t>
            </w:r>
            <w:r w:rsidR="0064247D" w:rsidRPr="001B1730">
              <w:rPr>
                <w:rFonts w:ascii="Lexend" w:hAnsi="Lexend" w:cstheme="minorHAnsi"/>
                <w:bCs/>
                <w:color w:val="000000" w:themeColor="text1"/>
                <w:sz w:val="22"/>
                <w:szCs w:val="22"/>
              </w:rPr>
              <w:t>ation as a whole</w:t>
            </w:r>
            <w:proofErr w:type="gramEnd"/>
            <w:r w:rsidR="0064247D" w:rsidRPr="001B1730">
              <w:rPr>
                <w:rFonts w:ascii="Lexend" w:hAnsi="Lexend" w:cstheme="minorHAnsi"/>
                <w:bCs/>
                <w:color w:val="000000" w:themeColor="text1"/>
                <w:sz w:val="22"/>
                <w:szCs w:val="22"/>
              </w:rPr>
              <w:t>.</w:t>
            </w:r>
          </w:p>
        </w:tc>
      </w:tr>
      <w:tr w:rsidR="003B21CD" w14:paraId="1B8A6C6E" w14:textId="77777777" w:rsidTr="0023680C">
        <w:tc>
          <w:tcPr>
            <w:tcW w:w="10054" w:type="dxa"/>
            <w:gridSpan w:val="2"/>
          </w:tcPr>
          <w:p w14:paraId="7679038F" w14:textId="77777777" w:rsidR="003B21CD" w:rsidRPr="008C2EEB" w:rsidRDefault="003B21CD" w:rsidP="00005A45">
            <w:pPr>
              <w:rPr>
                <w:rFonts w:ascii="Lexend" w:hAnsi="Lexend"/>
                <w:b/>
                <w:color w:val="1739E5"/>
                <w:szCs w:val="24"/>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2DE75375" w14:textId="77777777" w:rsidR="00BE7D9E" w:rsidRPr="008C2EEB" w:rsidRDefault="00BE7D9E" w:rsidP="003F4018">
            <w:pPr>
              <w:rPr>
                <w:rFonts w:ascii="Lexend" w:hAnsi="Lexend"/>
                <w:b/>
                <w:color w:val="1739E5"/>
                <w:szCs w:val="24"/>
              </w:rPr>
            </w:pPr>
          </w:p>
          <w:p w14:paraId="5DDA9318" w14:textId="20599006" w:rsidR="005C58E7" w:rsidRPr="00BE7D9E" w:rsidRDefault="005C58E7" w:rsidP="003F4018">
            <w:pPr>
              <w:rPr>
                <w:rFonts w:ascii="Lexend" w:hAnsi="Lexend"/>
                <w:bCs/>
                <w:color w:val="808080" w:themeColor="background1" w:themeShade="80"/>
                <w:sz w:val="22"/>
                <w:szCs w:val="22"/>
              </w:rPr>
            </w:pPr>
            <w:r w:rsidRPr="00BE7D9E">
              <w:rPr>
                <w:rFonts w:ascii="Lexend" w:hAnsi="Lexend" w:cstheme="minorHAnsi"/>
                <w:bCs/>
                <w:sz w:val="22"/>
                <w:szCs w:val="22"/>
              </w:rPr>
              <w:t>You’ll need all of these.</w:t>
            </w:r>
          </w:p>
          <w:p w14:paraId="4D5F4D6C" w14:textId="77777777" w:rsidR="003F4018" w:rsidRPr="00BE7D9E" w:rsidRDefault="003F4018" w:rsidP="003F4018">
            <w:pPr>
              <w:rPr>
                <w:rFonts w:ascii="Lexend" w:hAnsi="Lexend"/>
                <w:bCs/>
                <w:color w:val="000000" w:themeColor="text1"/>
                <w:sz w:val="22"/>
                <w:szCs w:val="22"/>
              </w:rPr>
            </w:pPr>
          </w:p>
          <w:p w14:paraId="32B54A2C" w14:textId="25E150C2" w:rsidR="00545DE4" w:rsidRPr="00BA20A1" w:rsidRDefault="00545DE4" w:rsidP="00BA20A1">
            <w:pPr>
              <w:pStyle w:val="ListParagraph"/>
              <w:numPr>
                <w:ilvl w:val="0"/>
                <w:numId w:val="40"/>
              </w:numPr>
              <w:rPr>
                <w:rFonts w:ascii="Lexend" w:hAnsi="Lexend"/>
                <w:bCs/>
                <w:color w:val="000000" w:themeColor="text1"/>
                <w:sz w:val="22"/>
                <w:szCs w:val="22"/>
              </w:rPr>
            </w:pPr>
            <w:r w:rsidRPr="00BA20A1">
              <w:rPr>
                <w:rFonts w:ascii="Lexend" w:hAnsi="Lexend"/>
                <w:bCs/>
                <w:color w:val="000000" w:themeColor="text1"/>
                <w:sz w:val="22"/>
                <w:szCs w:val="22"/>
              </w:rPr>
              <w:t>Full Driving licence</w:t>
            </w:r>
          </w:p>
          <w:p w14:paraId="41406750" w14:textId="44088412" w:rsidR="00545DE4" w:rsidRPr="00BA20A1" w:rsidRDefault="00CD59A1" w:rsidP="00BA20A1">
            <w:pPr>
              <w:pStyle w:val="ListParagraph"/>
              <w:numPr>
                <w:ilvl w:val="0"/>
                <w:numId w:val="40"/>
              </w:numPr>
              <w:rPr>
                <w:rFonts w:ascii="Lexend" w:hAnsi="Lexend"/>
                <w:bCs/>
                <w:color w:val="000000" w:themeColor="text1"/>
                <w:sz w:val="22"/>
                <w:szCs w:val="22"/>
              </w:rPr>
            </w:pPr>
            <w:r w:rsidRPr="00BA20A1">
              <w:rPr>
                <w:rFonts w:ascii="Lexend" w:hAnsi="Lexend"/>
                <w:bCs/>
                <w:color w:val="000000" w:themeColor="text1"/>
                <w:sz w:val="22"/>
                <w:szCs w:val="22"/>
              </w:rPr>
              <w:t xml:space="preserve">Experience of </w:t>
            </w:r>
            <w:r w:rsidR="008D4268" w:rsidRPr="00BA20A1">
              <w:rPr>
                <w:rFonts w:ascii="Lexend" w:hAnsi="Lexend"/>
                <w:bCs/>
                <w:color w:val="000000" w:themeColor="text1"/>
                <w:sz w:val="22"/>
                <w:szCs w:val="22"/>
              </w:rPr>
              <w:t xml:space="preserve">managing people in a manufacturing </w:t>
            </w:r>
            <w:r w:rsidR="00EE7152" w:rsidRPr="00BA20A1">
              <w:rPr>
                <w:rFonts w:ascii="Lexend" w:hAnsi="Lexend"/>
                <w:bCs/>
                <w:color w:val="000000" w:themeColor="text1"/>
                <w:sz w:val="22"/>
                <w:szCs w:val="22"/>
              </w:rPr>
              <w:t>or automotive environment</w:t>
            </w:r>
          </w:p>
          <w:p w14:paraId="27CD3976" w14:textId="637B0820" w:rsidR="00EE7152" w:rsidRPr="00BA20A1" w:rsidRDefault="00DA4B59" w:rsidP="00BA20A1">
            <w:pPr>
              <w:pStyle w:val="ListParagraph"/>
              <w:numPr>
                <w:ilvl w:val="0"/>
                <w:numId w:val="40"/>
              </w:numPr>
              <w:rPr>
                <w:rFonts w:ascii="Lexend" w:hAnsi="Lexend"/>
                <w:bCs/>
                <w:color w:val="000000" w:themeColor="text1"/>
                <w:sz w:val="22"/>
                <w:szCs w:val="22"/>
              </w:rPr>
            </w:pPr>
            <w:r w:rsidRPr="00BA20A1">
              <w:rPr>
                <w:rFonts w:ascii="Lexend" w:hAnsi="Lexend"/>
                <w:bCs/>
                <w:color w:val="000000" w:themeColor="text1"/>
                <w:sz w:val="22"/>
                <w:szCs w:val="22"/>
              </w:rPr>
              <w:t xml:space="preserve">Experience </w:t>
            </w:r>
            <w:r w:rsidR="008407A9" w:rsidRPr="00BA20A1">
              <w:rPr>
                <w:rFonts w:ascii="Lexend" w:hAnsi="Lexend"/>
                <w:bCs/>
                <w:color w:val="000000" w:themeColor="text1"/>
                <w:sz w:val="22"/>
                <w:szCs w:val="22"/>
              </w:rPr>
              <w:t>of high-volume repair management and scheduling</w:t>
            </w:r>
          </w:p>
          <w:p w14:paraId="79812BA4" w14:textId="6BDC895F" w:rsidR="008407A9" w:rsidRPr="00BA20A1" w:rsidRDefault="00706A5E" w:rsidP="00BA20A1">
            <w:pPr>
              <w:pStyle w:val="ListParagraph"/>
              <w:numPr>
                <w:ilvl w:val="0"/>
                <w:numId w:val="40"/>
              </w:numPr>
              <w:rPr>
                <w:rFonts w:ascii="Lexend" w:hAnsi="Lexend"/>
                <w:bCs/>
                <w:color w:val="000000" w:themeColor="text1"/>
                <w:sz w:val="22"/>
                <w:szCs w:val="22"/>
              </w:rPr>
            </w:pPr>
            <w:r w:rsidRPr="00BA20A1">
              <w:rPr>
                <w:rFonts w:ascii="Lexend" w:hAnsi="Lexend"/>
                <w:bCs/>
                <w:color w:val="000000" w:themeColor="text1"/>
                <w:sz w:val="22"/>
                <w:szCs w:val="22"/>
              </w:rPr>
              <w:t xml:space="preserve">Ability to provide </w:t>
            </w:r>
            <w:r w:rsidR="00F17A34" w:rsidRPr="00BA20A1">
              <w:rPr>
                <w:rFonts w:ascii="Lexend" w:hAnsi="Lexend"/>
                <w:bCs/>
                <w:color w:val="000000" w:themeColor="text1"/>
                <w:sz w:val="22"/>
                <w:szCs w:val="22"/>
              </w:rPr>
              <w:t>business value and insight based on data and information</w:t>
            </w:r>
          </w:p>
          <w:p w14:paraId="32628B19" w14:textId="0463B2F2" w:rsidR="00F17A34" w:rsidRPr="00BA20A1" w:rsidRDefault="00E93BB3" w:rsidP="00BA20A1">
            <w:pPr>
              <w:pStyle w:val="ListParagraph"/>
              <w:numPr>
                <w:ilvl w:val="0"/>
                <w:numId w:val="39"/>
              </w:numPr>
              <w:rPr>
                <w:rFonts w:ascii="Lexend" w:hAnsi="Lexend"/>
                <w:bCs/>
                <w:color w:val="000000" w:themeColor="text1"/>
                <w:sz w:val="22"/>
                <w:szCs w:val="22"/>
              </w:rPr>
            </w:pPr>
            <w:r w:rsidRPr="00BA20A1">
              <w:rPr>
                <w:rFonts w:ascii="Lexend" w:hAnsi="Lexend"/>
                <w:bCs/>
                <w:color w:val="000000" w:themeColor="text1"/>
                <w:sz w:val="22"/>
                <w:szCs w:val="22"/>
              </w:rPr>
              <w:lastRenderedPageBreak/>
              <w:t xml:space="preserve">Excellent management skills, being </w:t>
            </w:r>
            <w:r w:rsidR="001307C3" w:rsidRPr="00BA20A1">
              <w:rPr>
                <w:rFonts w:ascii="Lexend" w:hAnsi="Lexend"/>
                <w:bCs/>
                <w:color w:val="000000" w:themeColor="text1"/>
                <w:sz w:val="22"/>
                <w:szCs w:val="22"/>
              </w:rPr>
              <w:t>confutable</w:t>
            </w:r>
            <w:r w:rsidR="003F01A7" w:rsidRPr="00BA20A1">
              <w:rPr>
                <w:rFonts w:ascii="Lexend" w:hAnsi="Lexend"/>
                <w:bCs/>
                <w:color w:val="000000" w:themeColor="text1"/>
                <w:sz w:val="22"/>
                <w:szCs w:val="22"/>
              </w:rPr>
              <w:t xml:space="preserve"> </w:t>
            </w:r>
            <w:r w:rsidR="001307C3" w:rsidRPr="00BA20A1">
              <w:rPr>
                <w:rFonts w:ascii="Lexend" w:hAnsi="Lexend"/>
                <w:bCs/>
                <w:color w:val="000000" w:themeColor="text1"/>
                <w:sz w:val="22"/>
                <w:szCs w:val="22"/>
              </w:rPr>
              <w:t>in dealing with people of all levels of sen</w:t>
            </w:r>
            <w:r w:rsidR="00914595" w:rsidRPr="00BA20A1">
              <w:rPr>
                <w:rFonts w:ascii="Lexend" w:hAnsi="Lexend"/>
                <w:bCs/>
                <w:color w:val="000000" w:themeColor="text1"/>
                <w:sz w:val="22"/>
                <w:szCs w:val="22"/>
              </w:rPr>
              <w:t>iority</w:t>
            </w:r>
          </w:p>
          <w:p w14:paraId="3F9B054A" w14:textId="77777777" w:rsidR="000D2738" w:rsidRPr="00900F2A" w:rsidRDefault="000D273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60094FE2" w14:textId="77777777" w:rsidR="008B5EC7" w:rsidRDefault="008B5EC7" w:rsidP="00F839FD">
            <w:pPr>
              <w:rPr>
                <w:rFonts w:ascii="Lexend" w:hAnsi="Lexend"/>
                <w:bCs/>
                <w:color w:val="808080" w:themeColor="background1" w:themeShade="80"/>
                <w:sz w:val="22"/>
                <w:szCs w:val="22"/>
              </w:rPr>
            </w:pPr>
          </w:p>
          <w:p w14:paraId="47768315" w14:textId="7BCC9D76" w:rsidR="003F6AD0" w:rsidRPr="001B1730" w:rsidRDefault="00F53978" w:rsidP="00F839FD">
            <w:pPr>
              <w:rPr>
                <w:rFonts w:ascii="Lexend" w:hAnsi="Lexend"/>
                <w:bCs/>
                <w:color w:val="000000" w:themeColor="text1"/>
                <w:sz w:val="22"/>
                <w:szCs w:val="22"/>
              </w:rPr>
            </w:pPr>
            <w:r w:rsidRPr="001B1730">
              <w:rPr>
                <w:rFonts w:ascii="Lexend" w:hAnsi="Lexend"/>
                <w:bCs/>
                <w:color w:val="000000" w:themeColor="text1"/>
                <w:sz w:val="22"/>
                <w:szCs w:val="22"/>
              </w:rPr>
              <w:t xml:space="preserve">You will be </w:t>
            </w:r>
            <w:r w:rsidR="00632D0C" w:rsidRPr="001B1730">
              <w:rPr>
                <w:rFonts w:ascii="Lexend" w:hAnsi="Lexend"/>
                <w:bCs/>
                <w:color w:val="000000" w:themeColor="text1"/>
                <w:sz w:val="22"/>
                <w:szCs w:val="22"/>
              </w:rPr>
              <w:t>w</w:t>
            </w:r>
            <w:r w:rsidR="003F6AD0" w:rsidRPr="001B1730">
              <w:rPr>
                <w:rFonts w:ascii="Lexend" w:hAnsi="Lexend"/>
                <w:bCs/>
                <w:color w:val="000000" w:themeColor="text1"/>
                <w:sz w:val="22"/>
                <w:szCs w:val="22"/>
              </w:rPr>
              <w:t xml:space="preserve">orking </w:t>
            </w:r>
            <w:r w:rsidR="00540249" w:rsidRPr="001B1730">
              <w:rPr>
                <w:rFonts w:ascii="Lexend" w:hAnsi="Lexend"/>
                <w:bCs/>
                <w:color w:val="000000" w:themeColor="text1"/>
                <w:sz w:val="22"/>
                <w:szCs w:val="22"/>
              </w:rPr>
              <w:t>with the</w:t>
            </w:r>
            <w:r w:rsidR="00847703" w:rsidRPr="001B1730">
              <w:rPr>
                <w:rFonts w:ascii="Lexend" w:hAnsi="Lexend"/>
                <w:bCs/>
                <w:color w:val="000000" w:themeColor="text1"/>
                <w:sz w:val="22"/>
                <w:szCs w:val="22"/>
              </w:rPr>
              <w:t xml:space="preserve"> </w:t>
            </w:r>
            <w:r w:rsidR="00EB7EAA" w:rsidRPr="001B1730">
              <w:rPr>
                <w:rFonts w:ascii="Lexend" w:hAnsi="Lexend"/>
                <w:bCs/>
                <w:color w:val="000000" w:themeColor="text1"/>
                <w:sz w:val="22"/>
                <w:szCs w:val="22"/>
              </w:rPr>
              <w:t>vehicle solutions wider leadership team consisting of</w:t>
            </w:r>
            <w:r w:rsidR="00632D0C" w:rsidRPr="001B1730">
              <w:rPr>
                <w:rFonts w:ascii="Lexend" w:hAnsi="Lexend"/>
                <w:bCs/>
                <w:color w:val="000000" w:themeColor="text1"/>
                <w:sz w:val="22"/>
                <w:szCs w:val="22"/>
              </w:rPr>
              <w:t xml:space="preserve"> </w:t>
            </w:r>
            <w:r w:rsidR="004D768A" w:rsidRPr="001B1730">
              <w:rPr>
                <w:rFonts w:ascii="Lexend" w:hAnsi="Lexend"/>
                <w:bCs/>
                <w:color w:val="000000" w:themeColor="text1"/>
                <w:sz w:val="22"/>
                <w:szCs w:val="22"/>
              </w:rPr>
              <w:t xml:space="preserve">Site </w:t>
            </w:r>
            <w:r w:rsidR="007B504A" w:rsidRPr="001B1730">
              <w:rPr>
                <w:rFonts w:ascii="Lexend" w:hAnsi="Lexend"/>
                <w:bCs/>
                <w:color w:val="000000" w:themeColor="text1"/>
                <w:sz w:val="22"/>
                <w:szCs w:val="22"/>
              </w:rPr>
              <w:t xml:space="preserve">Operations, </w:t>
            </w:r>
            <w:r w:rsidR="00244597" w:rsidRPr="001B1730">
              <w:rPr>
                <w:rFonts w:ascii="Lexend" w:hAnsi="Lexend"/>
                <w:bCs/>
                <w:color w:val="000000" w:themeColor="text1"/>
                <w:sz w:val="22"/>
                <w:szCs w:val="22"/>
              </w:rPr>
              <w:t xml:space="preserve">Technical training, </w:t>
            </w:r>
            <w:r w:rsidR="004D768A" w:rsidRPr="001B1730">
              <w:rPr>
                <w:rFonts w:ascii="Lexend" w:hAnsi="Lexend"/>
                <w:bCs/>
                <w:color w:val="000000" w:themeColor="text1"/>
                <w:sz w:val="22"/>
                <w:szCs w:val="22"/>
              </w:rPr>
              <w:t>F</w:t>
            </w:r>
            <w:r w:rsidR="00244597" w:rsidRPr="001B1730">
              <w:rPr>
                <w:rFonts w:ascii="Lexend" w:hAnsi="Lexend"/>
                <w:bCs/>
                <w:color w:val="000000" w:themeColor="text1"/>
                <w:sz w:val="22"/>
                <w:szCs w:val="22"/>
              </w:rPr>
              <w:t>leet operations</w:t>
            </w:r>
            <w:r w:rsidR="004D768A" w:rsidRPr="001B1730">
              <w:rPr>
                <w:rFonts w:ascii="Lexend" w:hAnsi="Lexend"/>
                <w:bCs/>
                <w:color w:val="000000" w:themeColor="text1"/>
                <w:sz w:val="22"/>
                <w:szCs w:val="22"/>
              </w:rPr>
              <w:t>,</w:t>
            </w:r>
            <w:r w:rsidR="0058729B" w:rsidRPr="001B1730">
              <w:rPr>
                <w:rFonts w:ascii="Lexend" w:hAnsi="Lexend"/>
                <w:bCs/>
                <w:color w:val="000000" w:themeColor="text1"/>
                <w:sz w:val="22"/>
                <w:szCs w:val="22"/>
              </w:rPr>
              <w:t xml:space="preserve"> and inspection</w:t>
            </w:r>
            <w:r w:rsidR="00632D0C" w:rsidRPr="001B1730">
              <w:rPr>
                <w:rFonts w:ascii="Lexend" w:hAnsi="Lexend"/>
                <w:bCs/>
                <w:color w:val="000000" w:themeColor="text1"/>
                <w:sz w:val="22"/>
                <w:szCs w:val="22"/>
              </w:rPr>
              <w:t>.</w:t>
            </w:r>
          </w:p>
          <w:p w14:paraId="27FB1362" w14:textId="4090E37D" w:rsidR="002F3AC2" w:rsidRPr="001B1730" w:rsidRDefault="00632D0C" w:rsidP="00F839FD">
            <w:pPr>
              <w:rPr>
                <w:rFonts w:ascii="Lexend" w:hAnsi="Lexend"/>
                <w:bCs/>
                <w:color w:val="000000" w:themeColor="text1"/>
                <w:sz w:val="22"/>
                <w:szCs w:val="22"/>
              </w:rPr>
            </w:pPr>
            <w:r w:rsidRPr="001B1730">
              <w:rPr>
                <w:rFonts w:ascii="Lexend" w:hAnsi="Lexend"/>
                <w:bCs/>
                <w:color w:val="000000" w:themeColor="text1"/>
                <w:sz w:val="22"/>
                <w:szCs w:val="22"/>
              </w:rPr>
              <w:t xml:space="preserve">All of whom </w:t>
            </w:r>
            <w:r w:rsidR="00C64742" w:rsidRPr="001B1730">
              <w:rPr>
                <w:rFonts w:ascii="Lexend" w:hAnsi="Lexend"/>
                <w:bCs/>
                <w:color w:val="000000" w:themeColor="text1"/>
                <w:sz w:val="22"/>
                <w:szCs w:val="22"/>
              </w:rPr>
              <w:t>are</w:t>
            </w:r>
            <w:r w:rsidRPr="001B1730">
              <w:rPr>
                <w:rFonts w:ascii="Lexend" w:hAnsi="Lexend"/>
                <w:bCs/>
                <w:color w:val="000000" w:themeColor="text1"/>
                <w:sz w:val="22"/>
                <w:szCs w:val="22"/>
              </w:rPr>
              <w:t xml:space="preserve"> striving </w:t>
            </w:r>
            <w:r w:rsidR="00C64742" w:rsidRPr="001B1730">
              <w:rPr>
                <w:rFonts w:ascii="Lexend" w:hAnsi="Lexend"/>
                <w:bCs/>
                <w:color w:val="000000" w:themeColor="text1"/>
                <w:sz w:val="22"/>
                <w:szCs w:val="22"/>
              </w:rPr>
              <w:t xml:space="preserve">to support you and each other </w:t>
            </w:r>
            <w:r w:rsidR="002F1FAB" w:rsidRPr="001B1730">
              <w:rPr>
                <w:rFonts w:ascii="Lexend" w:hAnsi="Lexend"/>
                <w:bCs/>
                <w:color w:val="000000" w:themeColor="text1"/>
                <w:sz w:val="22"/>
                <w:szCs w:val="22"/>
              </w:rPr>
              <w:t xml:space="preserve">with </w:t>
            </w:r>
            <w:r w:rsidR="00256893" w:rsidRPr="001B1730">
              <w:rPr>
                <w:rFonts w:ascii="Lexend" w:hAnsi="Lexend"/>
                <w:bCs/>
                <w:color w:val="000000" w:themeColor="text1"/>
                <w:sz w:val="22"/>
                <w:szCs w:val="22"/>
              </w:rPr>
              <w:t>the</w:t>
            </w:r>
            <w:r w:rsidR="002F1FAB" w:rsidRPr="001B1730">
              <w:rPr>
                <w:rFonts w:ascii="Lexend" w:hAnsi="Lexend"/>
                <w:bCs/>
                <w:color w:val="000000" w:themeColor="text1"/>
                <w:sz w:val="22"/>
                <w:szCs w:val="22"/>
              </w:rPr>
              <w:t xml:space="preserve"> aim of achieving </w:t>
            </w:r>
            <w:r w:rsidR="002F3AC2" w:rsidRPr="001B1730">
              <w:rPr>
                <w:rFonts w:ascii="Lexend" w:hAnsi="Lexend"/>
                <w:bCs/>
                <w:color w:val="000000" w:themeColor="text1"/>
                <w:sz w:val="22"/>
                <w:szCs w:val="22"/>
              </w:rPr>
              <w:t>our</w:t>
            </w:r>
            <w:r w:rsidR="00256893" w:rsidRPr="001B1730">
              <w:rPr>
                <w:rFonts w:ascii="Lexend" w:hAnsi="Lexend"/>
                <w:bCs/>
                <w:color w:val="000000" w:themeColor="text1"/>
                <w:sz w:val="22"/>
                <w:szCs w:val="22"/>
              </w:rPr>
              <w:t xml:space="preserve"> weekly, monthly and yearly objectives.</w:t>
            </w:r>
          </w:p>
          <w:p w14:paraId="77BA5AF0" w14:textId="77777777" w:rsidR="002F3AC2" w:rsidRPr="001B1730" w:rsidRDefault="002F3AC2" w:rsidP="00F839FD">
            <w:pPr>
              <w:rPr>
                <w:rFonts w:ascii="Lexend" w:hAnsi="Lexend"/>
                <w:bCs/>
                <w:color w:val="000000" w:themeColor="text1"/>
                <w:sz w:val="22"/>
                <w:szCs w:val="22"/>
              </w:rPr>
            </w:pPr>
          </w:p>
          <w:p w14:paraId="13466DE5" w14:textId="798D6439" w:rsidR="00632D0C" w:rsidRPr="003F4018" w:rsidRDefault="0084613B" w:rsidP="00F839FD">
            <w:pPr>
              <w:rPr>
                <w:rFonts w:ascii="Lexend" w:hAnsi="Lexend"/>
                <w:bCs/>
                <w:color w:val="808080" w:themeColor="background1" w:themeShade="80"/>
                <w:sz w:val="22"/>
                <w:szCs w:val="22"/>
              </w:rPr>
            </w:pPr>
            <w:r w:rsidRPr="001B1730">
              <w:rPr>
                <w:rFonts w:ascii="Lexend" w:hAnsi="Lexend"/>
                <w:bCs/>
                <w:color w:val="000000" w:themeColor="text1"/>
                <w:sz w:val="22"/>
                <w:szCs w:val="22"/>
              </w:rPr>
              <w:t xml:space="preserve">Your team will consist </w:t>
            </w:r>
            <w:r w:rsidR="00E55D2C" w:rsidRPr="001B1730">
              <w:rPr>
                <w:rFonts w:ascii="Lexend" w:hAnsi="Lexend"/>
                <w:bCs/>
                <w:color w:val="000000" w:themeColor="text1"/>
                <w:sz w:val="22"/>
                <w:szCs w:val="22"/>
              </w:rPr>
              <w:t>of Mechanical</w:t>
            </w:r>
            <w:r w:rsidRPr="001B1730">
              <w:rPr>
                <w:rFonts w:ascii="Lexend" w:hAnsi="Lexend"/>
                <w:bCs/>
                <w:color w:val="000000" w:themeColor="text1"/>
                <w:sz w:val="22"/>
                <w:szCs w:val="22"/>
              </w:rPr>
              <w:t>, Interior smart repair</w:t>
            </w:r>
            <w:r w:rsidR="00E55D2C" w:rsidRPr="001B1730">
              <w:rPr>
                <w:rFonts w:ascii="Lexend" w:hAnsi="Lexend"/>
                <w:bCs/>
                <w:color w:val="000000" w:themeColor="text1"/>
                <w:sz w:val="22"/>
                <w:szCs w:val="22"/>
              </w:rPr>
              <w:t>, Paintless dent</w:t>
            </w:r>
            <w:r w:rsidR="006D229A" w:rsidRPr="001B1730">
              <w:rPr>
                <w:rFonts w:ascii="Lexend" w:hAnsi="Lexend"/>
                <w:bCs/>
                <w:color w:val="000000" w:themeColor="text1"/>
                <w:sz w:val="22"/>
                <w:szCs w:val="22"/>
              </w:rPr>
              <w:t xml:space="preserve"> removal</w:t>
            </w:r>
            <w:r w:rsidR="00607187" w:rsidRPr="001B1730">
              <w:rPr>
                <w:rFonts w:ascii="Lexend" w:hAnsi="Lexend"/>
                <w:bCs/>
                <w:color w:val="000000" w:themeColor="text1"/>
                <w:sz w:val="22"/>
                <w:szCs w:val="22"/>
              </w:rPr>
              <w:t xml:space="preserve"> and cosmetic</w:t>
            </w:r>
            <w:r w:rsidR="00E55D2C" w:rsidRPr="001B1730">
              <w:rPr>
                <w:rFonts w:ascii="Lexend" w:hAnsi="Lexend"/>
                <w:bCs/>
                <w:color w:val="000000" w:themeColor="text1"/>
                <w:sz w:val="22"/>
                <w:szCs w:val="22"/>
              </w:rPr>
              <w:t xml:space="preserve"> technicians</w:t>
            </w:r>
            <w:r w:rsidR="00607187" w:rsidRPr="001B1730">
              <w:rPr>
                <w:rFonts w:ascii="Lexend" w:hAnsi="Lexend"/>
                <w:bCs/>
                <w:color w:val="000000" w:themeColor="text1"/>
                <w:sz w:val="22"/>
                <w:szCs w:val="22"/>
              </w:rPr>
              <w:t xml:space="preserve">. </w:t>
            </w:r>
            <w:r w:rsidR="0046185E" w:rsidRPr="001B1730">
              <w:rPr>
                <w:rFonts w:ascii="Lexend" w:hAnsi="Lexend"/>
                <w:bCs/>
                <w:color w:val="000000" w:themeColor="text1"/>
                <w:sz w:val="22"/>
                <w:szCs w:val="22"/>
              </w:rPr>
              <w:t xml:space="preserve">During this exciting </w:t>
            </w:r>
            <w:r w:rsidR="006D229A" w:rsidRPr="001B1730">
              <w:rPr>
                <w:rFonts w:ascii="Lexend" w:hAnsi="Lexend"/>
                <w:bCs/>
                <w:color w:val="000000" w:themeColor="text1"/>
                <w:sz w:val="22"/>
                <w:szCs w:val="22"/>
              </w:rPr>
              <w:t>time,</w:t>
            </w:r>
            <w:r w:rsidR="0046185E" w:rsidRPr="001B1730">
              <w:rPr>
                <w:rFonts w:ascii="Lexend" w:hAnsi="Lexend"/>
                <w:bCs/>
                <w:color w:val="000000" w:themeColor="text1"/>
                <w:sz w:val="22"/>
                <w:szCs w:val="22"/>
              </w:rPr>
              <w:t xml:space="preserve"> </w:t>
            </w:r>
            <w:r w:rsidR="00151316" w:rsidRPr="001B1730">
              <w:rPr>
                <w:rFonts w:ascii="Lexend" w:hAnsi="Lexend"/>
                <w:bCs/>
                <w:color w:val="000000" w:themeColor="text1"/>
                <w:sz w:val="22"/>
                <w:szCs w:val="22"/>
              </w:rPr>
              <w:t>you will be heavily involved in building</w:t>
            </w:r>
            <w:r w:rsidR="00333556" w:rsidRPr="001B1730">
              <w:rPr>
                <w:rFonts w:ascii="Lexend" w:hAnsi="Lexend"/>
                <w:bCs/>
                <w:color w:val="000000" w:themeColor="text1"/>
                <w:sz w:val="22"/>
                <w:szCs w:val="22"/>
              </w:rPr>
              <w:t xml:space="preserve"> and recruiting</w:t>
            </w:r>
            <w:r w:rsidR="00151316" w:rsidRPr="001B1730">
              <w:rPr>
                <w:rFonts w:ascii="Lexend" w:hAnsi="Lexend"/>
                <w:bCs/>
                <w:color w:val="000000" w:themeColor="text1"/>
                <w:sz w:val="22"/>
                <w:szCs w:val="22"/>
              </w:rPr>
              <w:t xml:space="preserve"> you</w:t>
            </w:r>
            <w:r w:rsidR="00333556" w:rsidRPr="001B1730">
              <w:rPr>
                <w:rFonts w:ascii="Lexend" w:hAnsi="Lexend"/>
                <w:bCs/>
                <w:color w:val="000000" w:themeColor="text1"/>
                <w:sz w:val="22"/>
                <w:szCs w:val="22"/>
              </w:rPr>
              <w:t>r</w:t>
            </w:r>
            <w:r w:rsidR="00151316" w:rsidRPr="001B1730">
              <w:rPr>
                <w:rFonts w:ascii="Lexend" w:hAnsi="Lexend"/>
                <w:bCs/>
                <w:color w:val="000000" w:themeColor="text1"/>
                <w:sz w:val="22"/>
                <w:szCs w:val="22"/>
              </w:rPr>
              <w:t xml:space="preserve"> team</w:t>
            </w:r>
            <w:r w:rsidR="00333556" w:rsidRPr="001B1730">
              <w:rPr>
                <w:rFonts w:ascii="Lexend" w:hAnsi="Lexend"/>
                <w:bCs/>
                <w:color w:val="000000" w:themeColor="text1"/>
                <w:sz w:val="22"/>
                <w:szCs w:val="22"/>
              </w:rPr>
              <w:t>.</w:t>
            </w:r>
            <w:r w:rsidR="00333556" w:rsidRPr="00BE7D9E">
              <w:rPr>
                <w:rFonts w:ascii="Lexend" w:hAnsi="Lexend"/>
                <w:bCs/>
                <w:color w:val="000000" w:themeColor="text1"/>
                <w:sz w:val="22"/>
                <w:szCs w:val="22"/>
              </w:rPr>
              <w:t xml:space="preserve"> </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91459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2F338C16" w14:textId="77777777" w:rsidR="0046185E" w:rsidRDefault="0046185E" w:rsidP="0009027D">
            <w:pPr>
              <w:rPr>
                <w:rFonts w:ascii="Lexend" w:hAnsi="Lexend"/>
                <w:bCs/>
                <w:color w:val="808080" w:themeColor="background1" w:themeShade="80"/>
                <w:sz w:val="22"/>
                <w:szCs w:val="22"/>
              </w:rPr>
            </w:pPr>
          </w:p>
          <w:p w14:paraId="7C3F0CEA" w14:textId="4E6C638A"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B974" w14:textId="77777777" w:rsidR="00C177E3" w:rsidRDefault="00C177E3">
      <w:r>
        <w:separator/>
      </w:r>
    </w:p>
  </w:endnote>
  <w:endnote w:type="continuationSeparator" w:id="0">
    <w:p w14:paraId="00402B31" w14:textId="77777777" w:rsidR="00C177E3" w:rsidRDefault="00C1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6F5D6" w14:textId="77777777" w:rsidR="00C177E3" w:rsidRDefault="00C177E3">
      <w:r>
        <w:separator/>
      </w:r>
    </w:p>
  </w:footnote>
  <w:footnote w:type="continuationSeparator" w:id="0">
    <w:p w14:paraId="2730A278" w14:textId="77777777" w:rsidR="00C177E3" w:rsidRDefault="00C1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46A"/>
    <w:multiLevelType w:val="hybridMultilevel"/>
    <w:tmpl w:val="5FBC4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5104B"/>
    <w:multiLevelType w:val="hybridMultilevel"/>
    <w:tmpl w:val="8738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3"/>
  </w:num>
  <w:num w:numId="4" w16cid:durableId="303660112">
    <w:abstractNumId w:val="34"/>
  </w:num>
  <w:num w:numId="5" w16cid:durableId="1104616596">
    <w:abstractNumId w:val="39"/>
  </w:num>
  <w:num w:numId="6" w16cid:durableId="1645037857">
    <w:abstractNumId w:val="13"/>
  </w:num>
  <w:num w:numId="7" w16cid:durableId="941182358">
    <w:abstractNumId w:val="4"/>
  </w:num>
  <w:num w:numId="8" w16cid:durableId="118496352">
    <w:abstractNumId w:val="9"/>
  </w:num>
  <w:num w:numId="9" w16cid:durableId="48961000">
    <w:abstractNumId w:val="36"/>
  </w:num>
  <w:num w:numId="10" w16cid:durableId="1236814170">
    <w:abstractNumId w:val="15"/>
  </w:num>
  <w:num w:numId="11" w16cid:durableId="924845669">
    <w:abstractNumId w:val="31"/>
  </w:num>
  <w:num w:numId="12" w16cid:durableId="1586959621">
    <w:abstractNumId w:val="35"/>
  </w:num>
  <w:num w:numId="13" w16cid:durableId="1973634893">
    <w:abstractNumId w:val="11"/>
  </w:num>
  <w:num w:numId="14" w16cid:durableId="1438604040">
    <w:abstractNumId w:val="23"/>
  </w:num>
  <w:num w:numId="15" w16cid:durableId="1513494444">
    <w:abstractNumId w:val="21"/>
  </w:num>
  <w:num w:numId="16" w16cid:durableId="1747654335">
    <w:abstractNumId w:val="29"/>
  </w:num>
  <w:num w:numId="17" w16cid:durableId="1169827613">
    <w:abstractNumId w:val="14"/>
  </w:num>
  <w:num w:numId="18" w16cid:durableId="774248678">
    <w:abstractNumId w:val="33"/>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5"/>
  </w:num>
  <w:num w:numId="24" w16cid:durableId="73283562">
    <w:abstractNumId w:val="38"/>
  </w:num>
  <w:num w:numId="25" w16cid:durableId="1704091098">
    <w:abstractNumId w:val="25"/>
  </w:num>
  <w:num w:numId="26" w16cid:durableId="1590042919">
    <w:abstractNumId w:val="2"/>
  </w:num>
  <w:num w:numId="27" w16cid:durableId="807894186">
    <w:abstractNumId w:val="16"/>
  </w:num>
  <w:num w:numId="28" w16cid:durableId="1574117201">
    <w:abstractNumId w:val="6"/>
  </w:num>
  <w:num w:numId="29" w16cid:durableId="449666736">
    <w:abstractNumId w:val="30"/>
  </w:num>
  <w:num w:numId="30" w16cid:durableId="1159149538">
    <w:abstractNumId w:val="32"/>
  </w:num>
  <w:num w:numId="31" w16cid:durableId="1020543685">
    <w:abstractNumId w:val="20"/>
  </w:num>
  <w:num w:numId="32" w16cid:durableId="690575195">
    <w:abstractNumId w:val="37"/>
  </w:num>
  <w:num w:numId="33" w16cid:durableId="1003585426">
    <w:abstractNumId w:val="28"/>
  </w:num>
  <w:num w:numId="34" w16cid:durableId="1446537673">
    <w:abstractNumId w:val="10"/>
  </w:num>
  <w:num w:numId="35" w16cid:durableId="200019508">
    <w:abstractNumId w:val="0"/>
  </w:num>
  <w:num w:numId="36" w16cid:durableId="1788960634">
    <w:abstractNumId w:val="8"/>
  </w:num>
  <w:num w:numId="37" w16cid:durableId="1881504940">
    <w:abstractNumId w:val="22"/>
  </w:num>
  <w:num w:numId="38" w16cid:durableId="908002776">
    <w:abstractNumId w:val="27"/>
  </w:num>
  <w:num w:numId="39" w16cid:durableId="2135245227">
    <w:abstractNumId w:val="1"/>
  </w:num>
  <w:num w:numId="40" w16cid:durableId="6911036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5A"/>
    <w:rsid w:val="00002DA3"/>
    <w:rsid w:val="00003171"/>
    <w:rsid w:val="00003FF5"/>
    <w:rsid w:val="0000448C"/>
    <w:rsid w:val="00005A45"/>
    <w:rsid w:val="0000781B"/>
    <w:rsid w:val="00010D83"/>
    <w:rsid w:val="0001118A"/>
    <w:rsid w:val="00012566"/>
    <w:rsid w:val="00020A53"/>
    <w:rsid w:val="0002108D"/>
    <w:rsid w:val="0002173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5E2D"/>
    <w:rsid w:val="00120A47"/>
    <w:rsid w:val="00121128"/>
    <w:rsid w:val="001212E3"/>
    <w:rsid w:val="0012134D"/>
    <w:rsid w:val="00126D22"/>
    <w:rsid w:val="001307C3"/>
    <w:rsid w:val="00132BA0"/>
    <w:rsid w:val="00132C5C"/>
    <w:rsid w:val="00132D7E"/>
    <w:rsid w:val="00135900"/>
    <w:rsid w:val="0014520E"/>
    <w:rsid w:val="001470C5"/>
    <w:rsid w:val="00151316"/>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5F96"/>
    <w:rsid w:val="00196FD3"/>
    <w:rsid w:val="001A35C3"/>
    <w:rsid w:val="001A39F5"/>
    <w:rsid w:val="001A4933"/>
    <w:rsid w:val="001A66EE"/>
    <w:rsid w:val="001B1730"/>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6EC3"/>
    <w:rsid w:val="002371B4"/>
    <w:rsid w:val="0023732F"/>
    <w:rsid w:val="00240E45"/>
    <w:rsid w:val="002423C0"/>
    <w:rsid w:val="00244597"/>
    <w:rsid w:val="00244C41"/>
    <w:rsid w:val="002534DA"/>
    <w:rsid w:val="00256893"/>
    <w:rsid w:val="0026002A"/>
    <w:rsid w:val="00262C0C"/>
    <w:rsid w:val="00270658"/>
    <w:rsid w:val="0027286D"/>
    <w:rsid w:val="002767DA"/>
    <w:rsid w:val="0028584B"/>
    <w:rsid w:val="00294947"/>
    <w:rsid w:val="00296923"/>
    <w:rsid w:val="0029777C"/>
    <w:rsid w:val="002A0960"/>
    <w:rsid w:val="002A2B61"/>
    <w:rsid w:val="002A60CA"/>
    <w:rsid w:val="002A7876"/>
    <w:rsid w:val="002B01A0"/>
    <w:rsid w:val="002B1755"/>
    <w:rsid w:val="002C2341"/>
    <w:rsid w:val="002C2C09"/>
    <w:rsid w:val="002C4383"/>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606D"/>
    <w:rsid w:val="00316D56"/>
    <w:rsid w:val="0031785B"/>
    <w:rsid w:val="00321637"/>
    <w:rsid w:val="0032746E"/>
    <w:rsid w:val="003312D7"/>
    <w:rsid w:val="00333556"/>
    <w:rsid w:val="003426D6"/>
    <w:rsid w:val="00344284"/>
    <w:rsid w:val="00354118"/>
    <w:rsid w:val="00355B4D"/>
    <w:rsid w:val="00357905"/>
    <w:rsid w:val="003609CC"/>
    <w:rsid w:val="00360CB8"/>
    <w:rsid w:val="00360D80"/>
    <w:rsid w:val="00363EF8"/>
    <w:rsid w:val="00365140"/>
    <w:rsid w:val="00367863"/>
    <w:rsid w:val="003736E4"/>
    <w:rsid w:val="00374217"/>
    <w:rsid w:val="00375A7E"/>
    <w:rsid w:val="00376517"/>
    <w:rsid w:val="00380148"/>
    <w:rsid w:val="0038629B"/>
    <w:rsid w:val="00386F64"/>
    <w:rsid w:val="00387280"/>
    <w:rsid w:val="003900AE"/>
    <w:rsid w:val="003A016C"/>
    <w:rsid w:val="003A279F"/>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5DEC"/>
    <w:rsid w:val="004318D9"/>
    <w:rsid w:val="0043323B"/>
    <w:rsid w:val="00443F47"/>
    <w:rsid w:val="004455A6"/>
    <w:rsid w:val="00447CBE"/>
    <w:rsid w:val="00447E75"/>
    <w:rsid w:val="0045249D"/>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715ED"/>
    <w:rsid w:val="005749EA"/>
    <w:rsid w:val="00576AA6"/>
    <w:rsid w:val="0057712B"/>
    <w:rsid w:val="0058231C"/>
    <w:rsid w:val="00583112"/>
    <w:rsid w:val="005832FE"/>
    <w:rsid w:val="005840E8"/>
    <w:rsid w:val="00584224"/>
    <w:rsid w:val="0058729B"/>
    <w:rsid w:val="00590ECA"/>
    <w:rsid w:val="0059384D"/>
    <w:rsid w:val="0059732A"/>
    <w:rsid w:val="005A685E"/>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07187"/>
    <w:rsid w:val="00614E1E"/>
    <w:rsid w:val="00615333"/>
    <w:rsid w:val="006252AE"/>
    <w:rsid w:val="00631000"/>
    <w:rsid w:val="00632D0C"/>
    <w:rsid w:val="00635330"/>
    <w:rsid w:val="006421F5"/>
    <w:rsid w:val="0064242A"/>
    <w:rsid w:val="0064247D"/>
    <w:rsid w:val="006512C1"/>
    <w:rsid w:val="00656836"/>
    <w:rsid w:val="00657682"/>
    <w:rsid w:val="006611FC"/>
    <w:rsid w:val="00661252"/>
    <w:rsid w:val="006629FD"/>
    <w:rsid w:val="00662AEF"/>
    <w:rsid w:val="00663D44"/>
    <w:rsid w:val="00671E6C"/>
    <w:rsid w:val="00674FB0"/>
    <w:rsid w:val="00677871"/>
    <w:rsid w:val="0068059B"/>
    <w:rsid w:val="00683E0C"/>
    <w:rsid w:val="00685C14"/>
    <w:rsid w:val="00693E7C"/>
    <w:rsid w:val="00697265"/>
    <w:rsid w:val="00697A2B"/>
    <w:rsid w:val="006A027C"/>
    <w:rsid w:val="006A594E"/>
    <w:rsid w:val="006B171C"/>
    <w:rsid w:val="006B1887"/>
    <w:rsid w:val="006C0AD2"/>
    <w:rsid w:val="006C5982"/>
    <w:rsid w:val="006D1D28"/>
    <w:rsid w:val="006D229A"/>
    <w:rsid w:val="006D52D5"/>
    <w:rsid w:val="006D5FD0"/>
    <w:rsid w:val="006E2908"/>
    <w:rsid w:val="006E4ADC"/>
    <w:rsid w:val="007060E2"/>
    <w:rsid w:val="00706A5E"/>
    <w:rsid w:val="00715121"/>
    <w:rsid w:val="00715F76"/>
    <w:rsid w:val="0072124C"/>
    <w:rsid w:val="00724DF6"/>
    <w:rsid w:val="00726D29"/>
    <w:rsid w:val="00731A08"/>
    <w:rsid w:val="007357C7"/>
    <w:rsid w:val="007360FD"/>
    <w:rsid w:val="00742697"/>
    <w:rsid w:val="00743DAC"/>
    <w:rsid w:val="00746220"/>
    <w:rsid w:val="007476F9"/>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22FC"/>
    <w:rsid w:val="007A2CB0"/>
    <w:rsid w:val="007A6406"/>
    <w:rsid w:val="007B210D"/>
    <w:rsid w:val="007B23F8"/>
    <w:rsid w:val="007B504A"/>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07A9"/>
    <w:rsid w:val="00841705"/>
    <w:rsid w:val="0084613B"/>
    <w:rsid w:val="00847703"/>
    <w:rsid w:val="00855BA6"/>
    <w:rsid w:val="00857140"/>
    <w:rsid w:val="00867F93"/>
    <w:rsid w:val="0087415E"/>
    <w:rsid w:val="00877729"/>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5A12"/>
    <w:rsid w:val="00925E12"/>
    <w:rsid w:val="009335DC"/>
    <w:rsid w:val="009421F5"/>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057B"/>
    <w:rsid w:val="00A11D19"/>
    <w:rsid w:val="00A160BF"/>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184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B00317"/>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3790"/>
    <w:rsid w:val="00B838E9"/>
    <w:rsid w:val="00B84412"/>
    <w:rsid w:val="00B84FA1"/>
    <w:rsid w:val="00B86E7F"/>
    <w:rsid w:val="00B949AC"/>
    <w:rsid w:val="00B95DE0"/>
    <w:rsid w:val="00BA20A1"/>
    <w:rsid w:val="00BA65F2"/>
    <w:rsid w:val="00BB6959"/>
    <w:rsid w:val="00BB7344"/>
    <w:rsid w:val="00BC1E5C"/>
    <w:rsid w:val="00BC4D16"/>
    <w:rsid w:val="00BC619F"/>
    <w:rsid w:val="00BD0CAB"/>
    <w:rsid w:val="00BD3DBE"/>
    <w:rsid w:val="00BE5BA2"/>
    <w:rsid w:val="00BE7D9E"/>
    <w:rsid w:val="00BF4936"/>
    <w:rsid w:val="00BF4DCA"/>
    <w:rsid w:val="00BF72F3"/>
    <w:rsid w:val="00C02ED1"/>
    <w:rsid w:val="00C14454"/>
    <w:rsid w:val="00C168CC"/>
    <w:rsid w:val="00C177E3"/>
    <w:rsid w:val="00C2049E"/>
    <w:rsid w:val="00C22590"/>
    <w:rsid w:val="00C22625"/>
    <w:rsid w:val="00C232D4"/>
    <w:rsid w:val="00C2497C"/>
    <w:rsid w:val="00C26113"/>
    <w:rsid w:val="00C26A0C"/>
    <w:rsid w:val="00C41FFD"/>
    <w:rsid w:val="00C64742"/>
    <w:rsid w:val="00C73826"/>
    <w:rsid w:val="00C73EE9"/>
    <w:rsid w:val="00C767A7"/>
    <w:rsid w:val="00C82524"/>
    <w:rsid w:val="00C8322A"/>
    <w:rsid w:val="00C86E61"/>
    <w:rsid w:val="00C90F36"/>
    <w:rsid w:val="00C92F4B"/>
    <w:rsid w:val="00C93FDE"/>
    <w:rsid w:val="00C95D73"/>
    <w:rsid w:val="00C95F93"/>
    <w:rsid w:val="00CB4054"/>
    <w:rsid w:val="00CC0C2C"/>
    <w:rsid w:val="00CC355A"/>
    <w:rsid w:val="00CC57F4"/>
    <w:rsid w:val="00CC613F"/>
    <w:rsid w:val="00CD4CD3"/>
    <w:rsid w:val="00CD59A1"/>
    <w:rsid w:val="00CE476F"/>
    <w:rsid w:val="00CE487C"/>
    <w:rsid w:val="00CE63C3"/>
    <w:rsid w:val="00CE6C2E"/>
    <w:rsid w:val="00CE6F8B"/>
    <w:rsid w:val="00CF03B6"/>
    <w:rsid w:val="00CF0E7C"/>
    <w:rsid w:val="00CF2CC3"/>
    <w:rsid w:val="00CF7AAD"/>
    <w:rsid w:val="00CF7C96"/>
    <w:rsid w:val="00CF7DA0"/>
    <w:rsid w:val="00D016B2"/>
    <w:rsid w:val="00D0272F"/>
    <w:rsid w:val="00D0798C"/>
    <w:rsid w:val="00D111B1"/>
    <w:rsid w:val="00D15326"/>
    <w:rsid w:val="00D2320E"/>
    <w:rsid w:val="00D40290"/>
    <w:rsid w:val="00D43E57"/>
    <w:rsid w:val="00D44CF5"/>
    <w:rsid w:val="00D556D1"/>
    <w:rsid w:val="00D5621B"/>
    <w:rsid w:val="00D56E5E"/>
    <w:rsid w:val="00D61B82"/>
    <w:rsid w:val="00D64A38"/>
    <w:rsid w:val="00D655C4"/>
    <w:rsid w:val="00D70878"/>
    <w:rsid w:val="00D71835"/>
    <w:rsid w:val="00D7245D"/>
    <w:rsid w:val="00D75E5B"/>
    <w:rsid w:val="00D8047A"/>
    <w:rsid w:val="00D824B2"/>
    <w:rsid w:val="00D933C0"/>
    <w:rsid w:val="00D936BD"/>
    <w:rsid w:val="00D95D67"/>
    <w:rsid w:val="00DA18C9"/>
    <w:rsid w:val="00DA4AF9"/>
    <w:rsid w:val="00DA4B59"/>
    <w:rsid w:val="00DA719F"/>
    <w:rsid w:val="00DA7394"/>
    <w:rsid w:val="00DA7A47"/>
    <w:rsid w:val="00DB36F0"/>
    <w:rsid w:val="00DB6AC1"/>
    <w:rsid w:val="00DC13B3"/>
    <w:rsid w:val="00DD2EF5"/>
    <w:rsid w:val="00DD5416"/>
    <w:rsid w:val="00DE103C"/>
    <w:rsid w:val="00DE7179"/>
    <w:rsid w:val="00DF797B"/>
    <w:rsid w:val="00E00123"/>
    <w:rsid w:val="00E041D3"/>
    <w:rsid w:val="00E05402"/>
    <w:rsid w:val="00E12251"/>
    <w:rsid w:val="00E150E5"/>
    <w:rsid w:val="00E27B8C"/>
    <w:rsid w:val="00E30370"/>
    <w:rsid w:val="00E30925"/>
    <w:rsid w:val="00E3358B"/>
    <w:rsid w:val="00E34238"/>
    <w:rsid w:val="00E35D74"/>
    <w:rsid w:val="00E403E8"/>
    <w:rsid w:val="00E41CC9"/>
    <w:rsid w:val="00E42388"/>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A0DDF"/>
    <w:rsid w:val="00EA26DD"/>
    <w:rsid w:val="00EA2DB2"/>
    <w:rsid w:val="00EB1FC0"/>
    <w:rsid w:val="00EB4D41"/>
    <w:rsid w:val="00EB5D8A"/>
    <w:rsid w:val="00EB7577"/>
    <w:rsid w:val="00EB762D"/>
    <w:rsid w:val="00EB7EAA"/>
    <w:rsid w:val="00EC1150"/>
    <w:rsid w:val="00ED27B4"/>
    <w:rsid w:val="00ED56A3"/>
    <w:rsid w:val="00ED586E"/>
    <w:rsid w:val="00ED7127"/>
    <w:rsid w:val="00EE41AF"/>
    <w:rsid w:val="00EE5B2E"/>
    <w:rsid w:val="00EE7152"/>
    <w:rsid w:val="00EF27BC"/>
    <w:rsid w:val="00EF2B30"/>
    <w:rsid w:val="00EF3E54"/>
    <w:rsid w:val="00EF6E4A"/>
    <w:rsid w:val="00F039C4"/>
    <w:rsid w:val="00F042AC"/>
    <w:rsid w:val="00F067F6"/>
    <w:rsid w:val="00F06FD7"/>
    <w:rsid w:val="00F07F55"/>
    <w:rsid w:val="00F1178F"/>
    <w:rsid w:val="00F149AA"/>
    <w:rsid w:val="00F15218"/>
    <w:rsid w:val="00F1556D"/>
    <w:rsid w:val="00F15B51"/>
    <w:rsid w:val="00F17792"/>
    <w:rsid w:val="00F17A34"/>
    <w:rsid w:val="00F21AF6"/>
    <w:rsid w:val="00F21C49"/>
    <w:rsid w:val="00F22FDF"/>
    <w:rsid w:val="00F23746"/>
    <w:rsid w:val="00F2513D"/>
    <w:rsid w:val="00F3104B"/>
    <w:rsid w:val="00F32EDA"/>
    <w:rsid w:val="00F34BFE"/>
    <w:rsid w:val="00F34FCC"/>
    <w:rsid w:val="00F35AE3"/>
    <w:rsid w:val="00F4000F"/>
    <w:rsid w:val="00F42BF4"/>
    <w:rsid w:val="00F4582B"/>
    <w:rsid w:val="00F51E08"/>
    <w:rsid w:val="00F5371A"/>
    <w:rsid w:val="00F53978"/>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325"/>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20df1e9c6394f93b73c5c163b4917a19">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54563d7e1924998fe339459f87a39347"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42D63150-B776-44F9-9456-F2F35331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2024-08-05T08:45:00Z</dcterms:created>
  <dcterms:modified xsi:type="dcterms:W3CDTF">2024-08-05T08:45:00Z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